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107BCA70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125D94">
        <w:rPr>
          <w:rFonts w:eastAsia="Times New Roman"/>
          <w:b/>
          <w:bCs/>
          <w:sz w:val="28"/>
          <w:szCs w:val="28"/>
        </w:rPr>
        <w:t>X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7B11C4">
        <w:rPr>
          <w:rFonts w:eastAsia="Times New Roman"/>
          <w:b/>
          <w:bCs/>
          <w:sz w:val="28"/>
          <w:szCs w:val="28"/>
        </w:rPr>
        <w:t>X</w:t>
      </w:r>
      <w:r w:rsidR="006B3667">
        <w:rPr>
          <w:rFonts w:eastAsia="Times New Roman"/>
          <w:b/>
          <w:bCs/>
          <w:sz w:val="28"/>
          <w:szCs w:val="28"/>
        </w:rPr>
        <w:t>I</w:t>
      </w:r>
      <w:r w:rsidR="00A43F0B">
        <w:rPr>
          <w:rFonts w:eastAsia="Times New Roman"/>
          <w:b/>
          <w:bCs/>
          <w:sz w:val="28"/>
          <w:szCs w:val="28"/>
        </w:rPr>
        <w:t>X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3199EA7A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A43F0B">
        <w:rPr>
          <w:rFonts w:eastAsia="Times New Roman"/>
          <w:b/>
          <w:bCs/>
          <w:sz w:val="28"/>
          <w:szCs w:val="28"/>
        </w:rPr>
        <w:t>30 czerwca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Pr="00D92632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92632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3340B8DF" w:rsidR="00621C7E" w:rsidRPr="00D92632" w:rsidRDefault="007F4376" w:rsidP="0093127D">
      <w:pPr>
        <w:spacing w:line="360" w:lineRule="auto"/>
        <w:jc w:val="both"/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125D94">
        <w:t>X</w:t>
      </w:r>
      <w:r w:rsidR="00621C7E" w:rsidRPr="00D92632">
        <w:t>X</w:t>
      </w:r>
      <w:r w:rsidR="007B11C4" w:rsidRPr="00D92632">
        <w:t>X</w:t>
      </w:r>
      <w:r w:rsidR="00A43F0B">
        <w:t>IX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(tekst jednolity Dz. U. z 202</w:t>
      </w:r>
      <w:r w:rsidR="009921E7">
        <w:t>2</w:t>
      </w:r>
      <w:r w:rsidR="00235609" w:rsidRPr="00D92632">
        <w:t xml:space="preserve"> r., poz.</w:t>
      </w:r>
      <w:r w:rsidR="009921E7">
        <w:t xml:space="preserve"> 559</w:t>
      </w:r>
      <w:r w:rsidR="00A43F0B">
        <w:t xml:space="preserve"> ze zm.</w:t>
      </w:r>
      <w:r w:rsidR="00235609" w:rsidRPr="00D92632">
        <w:t>).</w:t>
      </w:r>
    </w:p>
    <w:p w14:paraId="630AF9ED" w14:textId="7BEB8189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 xml:space="preserve">rzewodniczący powitał radnych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2E4AEDF7" w:rsidR="00653F2F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</w:t>
      </w:r>
      <w:r w:rsidR="00A43F0B">
        <w:t>21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728B39D7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6236DE9F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6E075ACB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2B330034" w14:textId="77777777" w:rsidR="00A43F0B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5E9B9871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123400D1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70101CA0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35272A00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3A830FDA" w14:textId="77777777" w:rsidR="00A43F0B" w:rsidRPr="00710C3C" w:rsidRDefault="00A43F0B" w:rsidP="00A43F0B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103ED78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1EB9F52E" w14:textId="77777777" w:rsidR="00A43F0B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EFF9E5B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0F6AEF30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1466CE05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46FA5787" w14:textId="77777777" w:rsidR="00A43F0B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0CFCBB59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56AC0EFC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21C7C898" w14:textId="77777777" w:rsidR="00A43F0B" w:rsidRPr="006672DE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08672A0B" w14:textId="77777777" w:rsidR="00A43F0B" w:rsidRDefault="00A43F0B" w:rsidP="00A43F0B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78C48BA9" w14:textId="77777777" w:rsidR="00A43F0B" w:rsidRDefault="00A43F0B" w:rsidP="00A43F0B">
      <w:pPr>
        <w:pStyle w:val="NormalnyWeb"/>
        <w:spacing w:before="0" w:beforeAutospacing="0" w:after="0" w:afterAutospacing="0" w:line="360" w:lineRule="auto"/>
      </w:pPr>
      <w:r>
        <w:lastRenderedPageBreak/>
        <w:t>20</w:t>
      </w:r>
      <w:r w:rsidRPr="00DC29F8">
        <w:t>. Krzysztof Wojtkowia</w:t>
      </w:r>
      <w:r>
        <w:t>k</w:t>
      </w:r>
    </w:p>
    <w:p w14:paraId="272EBDEB" w14:textId="77777777" w:rsidR="00A43F0B" w:rsidRPr="003E10B9" w:rsidRDefault="00A43F0B" w:rsidP="00A43F0B">
      <w:pPr>
        <w:pStyle w:val="NormalnyWeb"/>
        <w:spacing w:before="0" w:beforeAutospacing="0" w:after="0" w:afterAutospacing="0" w:line="360" w:lineRule="auto"/>
      </w:pPr>
      <w:r>
        <w:t>21 .Mirosław Żywicki</w:t>
      </w:r>
    </w:p>
    <w:p w14:paraId="0B97F17A" w14:textId="77777777" w:rsidR="00A43F0B" w:rsidRPr="00D92632" w:rsidRDefault="00A43F0B" w:rsidP="00653F2F">
      <w:pPr>
        <w:pStyle w:val="NormalnyWeb"/>
        <w:spacing w:before="0" w:beforeAutospacing="0" w:after="0" w:afterAutospacing="0" w:line="360" w:lineRule="auto"/>
      </w:pPr>
    </w:p>
    <w:p w14:paraId="335D4A79" w14:textId="123D1D4A" w:rsidR="005F15B4" w:rsidRPr="00A25D92" w:rsidRDefault="00DF12D6" w:rsidP="00A25D92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</w:t>
      </w:r>
      <w:r w:rsidR="00A25D92">
        <w:rPr>
          <w:i/>
        </w:rPr>
        <w:t>.</w:t>
      </w:r>
    </w:p>
    <w:p w14:paraId="00EAC2C1" w14:textId="77777777" w:rsidR="005451F2" w:rsidRDefault="005451F2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5E70F8E8" w14:textId="285B16B4" w:rsidR="00F84E5B" w:rsidRDefault="00426663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4982B80E" w14:textId="36DBC18F" w:rsidR="008639B8" w:rsidRDefault="008639B8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0E4DF50B" w14:textId="445DE28E" w:rsidR="008639B8" w:rsidRPr="00522A7C" w:rsidRDefault="008639B8" w:rsidP="008639B8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1</w:t>
      </w:r>
      <w:r w:rsidRPr="00522A7C">
        <w:rPr>
          <w:rFonts w:eastAsia="Times New Roman"/>
          <w:u w:val="single"/>
        </w:rPr>
        <w:t xml:space="preserve">) </w:t>
      </w:r>
      <w:r w:rsidRPr="008639B8">
        <w:rPr>
          <w:rFonts w:eastAsia="Times New Roman"/>
          <w:u w:val="single"/>
        </w:rPr>
        <w:t>w sprawie zmiany uchwały budżetowej na 2022 r.</w:t>
      </w:r>
    </w:p>
    <w:p w14:paraId="5FBE6303" w14:textId="61121916" w:rsidR="008639B8" w:rsidRPr="002541B2" w:rsidRDefault="008639B8" w:rsidP="008639B8">
      <w:pPr>
        <w:spacing w:line="360" w:lineRule="auto"/>
        <w:jc w:val="both"/>
      </w:pPr>
      <w:r w:rsidRPr="00522A7C">
        <w:t xml:space="preserve">Projekt uchwały </w:t>
      </w:r>
      <w:r w:rsidRPr="002541B2">
        <w:t xml:space="preserve">przedstawiła </w:t>
      </w:r>
      <w:r w:rsidR="001520F8">
        <w:t>Joanna Naskręt</w:t>
      </w:r>
      <w:r>
        <w:t xml:space="preserve"> </w:t>
      </w:r>
      <w:r w:rsidR="001520F8">
        <w:t>inspektor ds. planowania i analiz.</w:t>
      </w:r>
    </w:p>
    <w:p w14:paraId="25E956E3" w14:textId="47A800D6" w:rsidR="008639B8" w:rsidRDefault="008639B8" w:rsidP="008639B8">
      <w:pPr>
        <w:pStyle w:val="NormalnyWeb"/>
        <w:spacing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82188D">
        <w:rPr>
          <w:b/>
          <w:bCs/>
        </w:rPr>
        <w:t>X</w:t>
      </w:r>
      <w:r>
        <w:rPr>
          <w:b/>
          <w:bCs/>
        </w:rPr>
        <w:t>XIX</w:t>
      </w:r>
      <w:r w:rsidRPr="0082188D">
        <w:rPr>
          <w:b/>
          <w:bCs/>
        </w:rPr>
        <w:t>/</w:t>
      </w:r>
      <w:r>
        <w:rPr>
          <w:b/>
          <w:bCs/>
        </w:rPr>
        <w:t>468/</w:t>
      </w:r>
      <w:r w:rsidRPr="0082188D">
        <w:rPr>
          <w:b/>
          <w:bCs/>
        </w:rPr>
        <w:t>/</w:t>
      </w:r>
      <w:r>
        <w:rPr>
          <w:b/>
          <w:bCs/>
        </w:rPr>
        <w:t>22</w:t>
      </w:r>
      <w:r w:rsidRPr="0082188D">
        <w:rPr>
          <w:b/>
          <w:bCs/>
        </w:rPr>
        <w:t xml:space="preserve"> </w:t>
      </w:r>
      <w:r w:rsidRPr="0082188D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 xml:space="preserve">30 czerwca </w:t>
      </w:r>
      <w:r w:rsidRPr="0082188D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22</w:t>
      </w:r>
      <w:r w:rsidRPr="0082188D">
        <w:rPr>
          <w:rFonts w:eastAsia="Times New Roman"/>
          <w:b/>
          <w:bCs/>
        </w:rPr>
        <w:t xml:space="preserve"> r. </w:t>
      </w:r>
      <w:r w:rsidRPr="0082188D">
        <w:rPr>
          <w:rFonts w:eastAsia="Times New Roman"/>
          <w:b/>
          <w:bCs/>
        </w:rPr>
        <w:br/>
      </w:r>
      <w:r w:rsidRPr="00125D94">
        <w:rPr>
          <w:b/>
          <w:bCs/>
        </w:rPr>
        <w:t xml:space="preserve"> </w:t>
      </w:r>
      <w:r w:rsidRPr="008639B8">
        <w:rPr>
          <w:b/>
          <w:bCs/>
        </w:rPr>
        <w:t>w sprawie zmiany uchwały budżetowej na 2022 r.</w:t>
      </w:r>
      <w:r>
        <w:rPr>
          <w:b/>
          <w:bCs/>
        </w:rPr>
        <w:t xml:space="preserve"> została podjęta w wyniku głosowania: 21</w:t>
      </w:r>
      <w:r w:rsidRPr="0082188D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82188D">
        <w:rPr>
          <w:b/>
          <w:bCs/>
        </w:rPr>
        <w:t xml:space="preserve"> głos</w:t>
      </w:r>
      <w:r>
        <w:rPr>
          <w:b/>
          <w:bCs/>
        </w:rPr>
        <w:t>ów</w:t>
      </w:r>
      <w:r w:rsidRPr="0082188D">
        <w:rPr>
          <w:b/>
          <w:bCs/>
        </w:rPr>
        <w:t xml:space="preserve"> „wstrzymujących się”</w:t>
      </w:r>
      <w:r>
        <w:rPr>
          <w:b/>
          <w:bCs/>
        </w:rPr>
        <w:t>.</w:t>
      </w:r>
    </w:p>
    <w:p w14:paraId="03B7126B" w14:textId="77777777" w:rsidR="008639B8" w:rsidRPr="00CA1286" w:rsidRDefault="008639B8" w:rsidP="008639B8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214A3F15" w14:textId="77777777" w:rsidR="008639B8" w:rsidRPr="00562A94" w:rsidRDefault="008639B8" w:rsidP="008639B8">
      <w:pPr>
        <w:spacing w:line="360" w:lineRule="auto"/>
        <w:jc w:val="both"/>
      </w:pPr>
      <w:r w:rsidRPr="00A43F0B">
        <w:t xml:space="preserve">ZA (21) Tomasz Bartkowiak, Natalia Busz, Maciej Czajka, Andrzej </w:t>
      </w:r>
      <w:proofErr w:type="spellStart"/>
      <w:r w:rsidRPr="00A43F0B">
        <w:t>Czupryński</w:t>
      </w:r>
      <w:proofErr w:type="spellEnd"/>
      <w:r w:rsidRPr="00A43F0B">
        <w:t xml:space="preserve">, Andrzej Dorsz, Roman </w:t>
      </w:r>
      <w:proofErr w:type="spellStart"/>
      <w:r w:rsidRPr="00A43F0B">
        <w:t>Glura</w:t>
      </w:r>
      <w:proofErr w:type="spellEnd"/>
      <w:r w:rsidRPr="00A43F0B"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A43F0B">
        <w:t>Smorowiński</w:t>
      </w:r>
      <w:proofErr w:type="spellEnd"/>
      <w:r w:rsidRPr="00A43F0B">
        <w:t>, Paweł Stachowiak, Karol Stefaniak, Henryk Urbaniak, Krzysztof Wojtkowiak, Mirosław Żywicki</w:t>
      </w:r>
    </w:p>
    <w:p w14:paraId="29359896" w14:textId="77777777" w:rsidR="002541B2" w:rsidRDefault="002541B2" w:rsidP="002541B2">
      <w:pPr>
        <w:spacing w:line="360" w:lineRule="auto"/>
        <w:jc w:val="both"/>
        <w:rPr>
          <w:rFonts w:eastAsia="Times New Roman"/>
          <w:u w:val="single"/>
        </w:rPr>
      </w:pPr>
    </w:p>
    <w:p w14:paraId="673AB72E" w14:textId="59D6B1F4" w:rsidR="002541B2" w:rsidRPr="00522A7C" w:rsidRDefault="008639B8" w:rsidP="002541B2">
      <w:pPr>
        <w:spacing w:line="360" w:lineRule="auto"/>
        <w:jc w:val="both"/>
        <w:rPr>
          <w:rFonts w:eastAsia="Times New Roman"/>
          <w:u w:val="single"/>
        </w:rPr>
      </w:pPr>
      <w:bookmarkStart w:id="0" w:name="_Hlk106797606"/>
      <w:r>
        <w:rPr>
          <w:rFonts w:eastAsia="Times New Roman"/>
          <w:u w:val="single"/>
        </w:rPr>
        <w:t>2 )</w:t>
      </w:r>
      <w:r w:rsidR="00A43F0B" w:rsidRPr="00522A7C">
        <w:rPr>
          <w:rFonts w:eastAsia="Times New Roman"/>
          <w:u w:val="single"/>
        </w:rPr>
        <w:t xml:space="preserve"> </w:t>
      </w:r>
      <w:r w:rsidR="00A43F0B">
        <w:rPr>
          <w:rFonts w:eastAsia="Times New Roman"/>
          <w:u w:val="single"/>
        </w:rPr>
        <w:t xml:space="preserve">w sprawie </w:t>
      </w:r>
      <w:r w:rsidR="00A43F0B" w:rsidRPr="00522A7C">
        <w:rPr>
          <w:u w:val="single"/>
        </w:rPr>
        <w:t>zmi</w:t>
      </w:r>
      <w:r w:rsidR="00A43F0B">
        <w:rPr>
          <w:u w:val="single"/>
        </w:rPr>
        <w:t>any</w:t>
      </w:r>
      <w:r w:rsidR="00A43F0B" w:rsidRPr="00522A7C">
        <w:rPr>
          <w:u w:val="single"/>
        </w:rPr>
        <w:t xml:space="preserve"> Wieloletni</w:t>
      </w:r>
      <w:r w:rsidR="00A43F0B">
        <w:rPr>
          <w:u w:val="single"/>
        </w:rPr>
        <w:t xml:space="preserve">ej </w:t>
      </w:r>
      <w:r w:rsidR="00A43F0B" w:rsidRPr="00522A7C">
        <w:rPr>
          <w:u w:val="single"/>
        </w:rPr>
        <w:t>Prognoz</w:t>
      </w:r>
      <w:r w:rsidR="00A43F0B">
        <w:rPr>
          <w:u w:val="single"/>
        </w:rPr>
        <w:t>y</w:t>
      </w:r>
      <w:r w:rsidR="00A43F0B" w:rsidRPr="00522A7C">
        <w:rPr>
          <w:u w:val="single"/>
        </w:rPr>
        <w:t xml:space="preserve"> Finanso</w:t>
      </w:r>
      <w:r w:rsidR="00A43F0B">
        <w:rPr>
          <w:u w:val="single"/>
        </w:rPr>
        <w:t xml:space="preserve">wej </w:t>
      </w:r>
      <w:r w:rsidR="00A43F0B" w:rsidRPr="00522A7C">
        <w:rPr>
          <w:u w:val="single"/>
        </w:rPr>
        <w:t>Gminy Gostyń na lata 20</w:t>
      </w:r>
      <w:r w:rsidR="00A43F0B">
        <w:rPr>
          <w:u w:val="single"/>
        </w:rPr>
        <w:t>22</w:t>
      </w:r>
      <w:r w:rsidR="00A43F0B" w:rsidRPr="00522A7C">
        <w:rPr>
          <w:u w:val="single"/>
        </w:rPr>
        <w:t>-202</w:t>
      </w:r>
      <w:r w:rsidR="00A43F0B">
        <w:rPr>
          <w:u w:val="single"/>
        </w:rPr>
        <w:t>6</w:t>
      </w:r>
    </w:p>
    <w:p w14:paraId="5CEF8341" w14:textId="367BDF08" w:rsidR="00740D61" w:rsidRPr="002541B2" w:rsidRDefault="001520F8" w:rsidP="002541B2">
      <w:pPr>
        <w:spacing w:line="360" w:lineRule="auto"/>
        <w:jc w:val="both"/>
      </w:pPr>
      <w:bookmarkStart w:id="1" w:name="_Hlk43711066"/>
      <w:r w:rsidRPr="00522A7C">
        <w:t xml:space="preserve">Projekt uchwały </w:t>
      </w:r>
      <w:r w:rsidRPr="002541B2">
        <w:t xml:space="preserve">przedstawiła </w:t>
      </w:r>
      <w:r>
        <w:t>Joanna Naskręt inspektor ds. planowania i analiz.</w:t>
      </w:r>
    </w:p>
    <w:bookmarkEnd w:id="1"/>
    <w:p w14:paraId="67EB8149" w14:textId="085F4BEB" w:rsidR="000C31FF" w:rsidRDefault="00DE550F" w:rsidP="00562A94">
      <w:pPr>
        <w:pStyle w:val="NormalnyWeb"/>
        <w:spacing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125D94">
        <w:rPr>
          <w:rFonts w:eastAsia="Times New Roman"/>
          <w:b/>
          <w:bCs/>
        </w:rPr>
        <w:t>X</w:t>
      </w:r>
      <w:r w:rsidR="00670508" w:rsidRPr="0082188D">
        <w:rPr>
          <w:b/>
          <w:bCs/>
        </w:rPr>
        <w:t>X</w:t>
      </w:r>
      <w:r w:rsidR="007B11C4">
        <w:rPr>
          <w:b/>
          <w:bCs/>
        </w:rPr>
        <w:t>X</w:t>
      </w:r>
      <w:r w:rsidR="00A43F0B">
        <w:rPr>
          <w:b/>
          <w:bCs/>
        </w:rPr>
        <w:t>IX</w:t>
      </w:r>
      <w:r w:rsidR="00670508" w:rsidRPr="0082188D">
        <w:rPr>
          <w:b/>
          <w:bCs/>
        </w:rPr>
        <w:t>/</w:t>
      </w:r>
      <w:r w:rsidR="006B3667">
        <w:rPr>
          <w:b/>
          <w:bCs/>
        </w:rPr>
        <w:t>4</w:t>
      </w:r>
      <w:r w:rsidR="00A43F0B">
        <w:rPr>
          <w:b/>
          <w:bCs/>
        </w:rPr>
        <w:t>6</w:t>
      </w:r>
      <w:r w:rsidR="008639B8">
        <w:rPr>
          <w:b/>
          <w:bCs/>
        </w:rPr>
        <w:t>9</w:t>
      </w:r>
      <w:r w:rsidR="00684266">
        <w:rPr>
          <w:b/>
          <w:bCs/>
        </w:rPr>
        <w:t>/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</w:t>
      </w:r>
      <w:r w:rsidR="006B3667">
        <w:rPr>
          <w:b/>
          <w:bCs/>
        </w:rPr>
        <w:t>2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A43F0B">
        <w:rPr>
          <w:rFonts w:eastAsia="Times New Roman"/>
          <w:b/>
          <w:bCs/>
        </w:rPr>
        <w:t>30</w:t>
      </w:r>
      <w:r w:rsidR="006B3667">
        <w:rPr>
          <w:rFonts w:eastAsia="Times New Roman"/>
          <w:b/>
          <w:bCs/>
        </w:rPr>
        <w:t xml:space="preserve"> </w:t>
      </w:r>
      <w:r w:rsidR="00A43F0B">
        <w:rPr>
          <w:rFonts w:eastAsia="Times New Roman"/>
          <w:b/>
          <w:bCs/>
        </w:rPr>
        <w:t xml:space="preserve">czerwca </w:t>
      </w:r>
      <w:r w:rsidR="00A647FF" w:rsidRPr="0082188D">
        <w:rPr>
          <w:rFonts w:eastAsia="Times New Roman"/>
          <w:b/>
          <w:bCs/>
        </w:rPr>
        <w:t>20</w:t>
      </w:r>
      <w:r w:rsidR="00426663">
        <w:rPr>
          <w:rFonts w:eastAsia="Times New Roman"/>
          <w:b/>
          <w:bCs/>
        </w:rPr>
        <w:t>2</w:t>
      </w:r>
      <w:r w:rsidR="006B3667">
        <w:rPr>
          <w:rFonts w:eastAsia="Times New Roman"/>
          <w:b/>
          <w:bCs/>
        </w:rPr>
        <w:t>2</w:t>
      </w:r>
      <w:r w:rsidR="00313B2D" w:rsidRPr="0082188D">
        <w:rPr>
          <w:rFonts w:eastAsia="Times New Roman"/>
          <w:b/>
          <w:bCs/>
        </w:rPr>
        <w:t xml:space="preserve"> 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A43F0B" w:rsidRPr="00A43F0B">
        <w:rPr>
          <w:b/>
          <w:bCs/>
        </w:rPr>
        <w:t>w sprawie zmiany Wieloletniej Prognozy Finansowej Gminy Gostyń na lata 2022-2026</w:t>
      </w:r>
      <w:r w:rsidR="00125D94" w:rsidRPr="00125D94">
        <w:rPr>
          <w:b/>
          <w:bCs/>
        </w:rPr>
        <w:t xml:space="preserve"> </w:t>
      </w:r>
      <w:r w:rsidR="009A6A15">
        <w:rPr>
          <w:b/>
          <w:bCs/>
        </w:rPr>
        <w:t xml:space="preserve">została podjęta w wyniku głosowania: </w:t>
      </w:r>
      <w:r w:rsidR="00A43F0B">
        <w:rPr>
          <w:b/>
          <w:bCs/>
        </w:rPr>
        <w:t>21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125D94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8F65AC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bookmarkStart w:id="2" w:name="_Hlk54335129"/>
      <w:r w:rsidR="00A43F0B">
        <w:rPr>
          <w:b/>
          <w:bCs/>
        </w:rPr>
        <w:t>.</w:t>
      </w:r>
    </w:p>
    <w:p w14:paraId="25BB4BCA" w14:textId="77777777" w:rsidR="00562A94" w:rsidRPr="00CA1286" w:rsidRDefault="00562A94" w:rsidP="00562A94">
      <w:pPr>
        <w:spacing w:line="360" w:lineRule="auto"/>
        <w:rPr>
          <w:u w:val="single"/>
        </w:rPr>
      </w:pPr>
      <w:bookmarkStart w:id="3" w:name="_Hlk99348687"/>
      <w:r w:rsidRPr="00CA1286">
        <w:rPr>
          <w:u w:val="single"/>
        </w:rPr>
        <w:t>Wyniki imienne:</w:t>
      </w:r>
    </w:p>
    <w:bookmarkEnd w:id="3"/>
    <w:p w14:paraId="7F994BD9" w14:textId="30DF0676" w:rsidR="001E5208" w:rsidRPr="00562A94" w:rsidRDefault="00A43F0B" w:rsidP="00562A94">
      <w:pPr>
        <w:spacing w:line="360" w:lineRule="auto"/>
        <w:jc w:val="both"/>
      </w:pPr>
      <w:r w:rsidRPr="00A43F0B">
        <w:t xml:space="preserve">ZA (21) Tomasz Bartkowiak, Natalia Busz, Maciej Czajka, Andrzej </w:t>
      </w:r>
      <w:proofErr w:type="spellStart"/>
      <w:r w:rsidRPr="00A43F0B">
        <w:t>Czupryński</w:t>
      </w:r>
      <w:proofErr w:type="spellEnd"/>
      <w:r w:rsidRPr="00A43F0B">
        <w:t xml:space="preserve">, Andrzej Dorsz, Roman </w:t>
      </w:r>
      <w:proofErr w:type="spellStart"/>
      <w:r w:rsidRPr="00A43F0B">
        <w:t>Glura</w:t>
      </w:r>
      <w:proofErr w:type="spellEnd"/>
      <w:r w:rsidRPr="00A43F0B"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 w:rsidRPr="00A43F0B">
        <w:t>Smorowiński</w:t>
      </w:r>
      <w:proofErr w:type="spellEnd"/>
      <w:r w:rsidRPr="00A43F0B">
        <w:t>, Paweł Stachowiak, Karol Stefaniak, Henryk Urbaniak, Krzysztof Wojtkowiak, Mirosław Żywicki</w:t>
      </w:r>
    </w:p>
    <w:bookmarkEnd w:id="2"/>
    <w:bookmarkEnd w:id="0"/>
    <w:p w14:paraId="2FE4C2DB" w14:textId="680D14FA" w:rsidR="00AC2C10" w:rsidRDefault="00C77B2B" w:rsidP="00A77C96">
      <w:pPr>
        <w:spacing w:line="360" w:lineRule="auto"/>
      </w:pPr>
      <w:r>
        <w:rPr>
          <w:rFonts w:eastAsia="Times New Roman"/>
          <w:b/>
          <w:u w:val="single"/>
        </w:rPr>
        <w:lastRenderedPageBreak/>
        <w:t>3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="00AC2C10"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562A94">
        <w:rPr>
          <w:rFonts w:eastAsia="Times New Roman"/>
        </w:rPr>
        <w:t>X</w:t>
      </w:r>
      <w:r w:rsidR="003976E6" w:rsidRPr="00872464">
        <w:rPr>
          <w:rFonts w:eastAsia="Times New Roman"/>
        </w:rPr>
        <w:t>X</w:t>
      </w:r>
      <w:r w:rsidR="007B11C4">
        <w:rPr>
          <w:rFonts w:eastAsia="Times New Roman"/>
        </w:rPr>
        <w:t>X</w:t>
      </w:r>
      <w:r w:rsidR="00A43F0B">
        <w:rPr>
          <w:rFonts w:eastAsia="Times New Roman"/>
        </w:rPr>
        <w:t xml:space="preserve">IX </w:t>
      </w:r>
      <w:r w:rsidR="00AC2C10" w:rsidRPr="00872464">
        <w:rPr>
          <w:rFonts w:eastAsia="Times New Roman"/>
        </w:rPr>
        <w:t>sesję Rady Miejskiej w Gostyniu o godzinie</w:t>
      </w:r>
      <w:r w:rsidR="001520F8">
        <w:rPr>
          <w:rFonts w:eastAsia="Times New Roman"/>
        </w:rPr>
        <w:t xml:space="preserve"> 15.18.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Integralną częścią protokołu jest nagranie.</w:t>
      </w:r>
    </w:p>
    <w:p w14:paraId="6EFB5E5C" w14:textId="73A1A7E6" w:rsidR="00E22D4C" w:rsidRDefault="00E22D4C" w:rsidP="00A238C0">
      <w:pPr>
        <w:spacing w:line="360" w:lineRule="auto"/>
        <w:rPr>
          <w:rFonts w:eastAsia="Times New Roman"/>
          <w:lang w:eastAsia="ar-SA"/>
        </w:rPr>
      </w:pPr>
    </w:p>
    <w:p w14:paraId="1BB307C9" w14:textId="3E3E6CC8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7BE0086C" w14:textId="5CB01A48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6AED3085" w14:textId="286B3B87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34D78262" w14:textId="77777777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6C3E8307" w14:textId="77777777" w:rsidR="0062466B" w:rsidRPr="00A238C0" w:rsidRDefault="0062466B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4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A3C190F" w:rsidR="006C55BF" w:rsidRDefault="00384E3C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/-/</w:t>
      </w:r>
      <w:r w:rsidRPr="00A238C0">
        <w:rPr>
          <w:rFonts w:eastAsia="Times New Roman"/>
          <w:lang w:eastAsia="ar-SA"/>
        </w:rPr>
        <w:t>Mi</w:t>
      </w:r>
      <w:bookmarkEnd w:id="4"/>
      <w:r w:rsidR="00684266">
        <w:rPr>
          <w:rFonts w:eastAsia="Times New Roman"/>
          <w:lang w:eastAsia="ar-SA"/>
        </w:rPr>
        <w:t>rosław Żywicki</w:t>
      </w:r>
    </w:p>
    <w:p w14:paraId="5B26BB70" w14:textId="3D4A9D04" w:rsidR="006C55BF" w:rsidRDefault="006C55BF" w:rsidP="009A5B06">
      <w:pPr>
        <w:spacing w:line="360" w:lineRule="auto"/>
        <w:jc w:val="both"/>
        <w:rPr>
          <w:rFonts w:eastAsia="Times New Roman"/>
        </w:rPr>
      </w:pP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44E6C12E" w14:textId="3B94EBCC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5A0175AB" w:rsidR="00AC2C10" w:rsidRPr="00A238C0" w:rsidRDefault="005E4227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26A61B28" w:rsidR="00C441E3" w:rsidRPr="00A238C0" w:rsidRDefault="00A25D92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="00AC2C10" w:rsidRPr="00A238C0">
        <w:rPr>
          <w:rFonts w:eastAsia="Times New Roman"/>
          <w:lang w:eastAsia="pl-PL"/>
        </w:rPr>
        <w:t>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502DB9CC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5108">
    <w:abstractNumId w:val="19"/>
  </w:num>
  <w:num w:numId="2" w16cid:durableId="1501047668">
    <w:abstractNumId w:val="6"/>
  </w:num>
  <w:num w:numId="3" w16cid:durableId="1657689987">
    <w:abstractNumId w:val="9"/>
  </w:num>
  <w:num w:numId="4" w16cid:durableId="1735931433">
    <w:abstractNumId w:val="13"/>
  </w:num>
  <w:num w:numId="5" w16cid:durableId="815804333">
    <w:abstractNumId w:val="8"/>
  </w:num>
  <w:num w:numId="6" w16cid:durableId="7292272">
    <w:abstractNumId w:val="4"/>
  </w:num>
  <w:num w:numId="7" w16cid:durableId="21905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3159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244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406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037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4274682">
    <w:abstractNumId w:val="1"/>
  </w:num>
  <w:num w:numId="13" w16cid:durableId="1574198256">
    <w:abstractNumId w:val="20"/>
  </w:num>
  <w:num w:numId="14" w16cid:durableId="15350245">
    <w:abstractNumId w:val="10"/>
  </w:num>
  <w:num w:numId="15" w16cid:durableId="207182782">
    <w:abstractNumId w:val="11"/>
  </w:num>
  <w:num w:numId="16" w16cid:durableId="661659013">
    <w:abstractNumId w:val="7"/>
  </w:num>
  <w:num w:numId="17" w16cid:durableId="380522183">
    <w:abstractNumId w:val="12"/>
  </w:num>
  <w:num w:numId="18" w16cid:durableId="2033996832">
    <w:abstractNumId w:val="0"/>
  </w:num>
  <w:num w:numId="19" w16cid:durableId="1215968692">
    <w:abstractNumId w:val="15"/>
  </w:num>
  <w:num w:numId="20" w16cid:durableId="379013046">
    <w:abstractNumId w:val="17"/>
  </w:num>
  <w:num w:numId="21" w16cid:durableId="1839223054">
    <w:abstractNumId w:val="5"/>
  </w:num>
  <w:num w:numId="22" w16cid:durableId="410321715">
    <w:abstractNumId w:val="3"/>
  </w:num>
  <w:num w:numId="23" w16cid:durableId="362708536">
    <w:abstractNumId w:val="2"/>
  </w:num>
  <w:num w:numId="24" w16cid:durableId="1517232227">
    <w:abstractNumId w:val="14"/>
  </w:num>
  <w:num w:numId="25" w16cid:durableId="653034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2522D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776F3"/>
    <w:rsid w:val="000816D3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22A6"/>
    <w:rsid w:val="000C31FF"/>
    <w:rsid w:val="000C6ECA"/>
    <w:rsid w:val="000D12B5"/>
    <w:rsid w:val="000D323E"/>
    <w:rsid w:val="000D4DF8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23B0A"/>
    <w:rsid w:val="00125D3D"/>
    <w:rsid w:val="00125D94"/>
    <w:rsid w:val="00140E10"/>
    <w:rsid w:val="00145C23"/>
    <w:rsid w:val="001520F8"/>
    <w:rsid w:val="001556B0"/>
    <w:rsid w:val="001565C6"/>
    <w:rsid w:val="0016060C"/>
    <w:rsid w:val="001606A2"/>
    <w:rsid w:val="00163B0C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62FC"/>
    <w:rsid w:val="001C7121"/>
    <w:rsid w:val="001D4BE1"/>
    <w:rsid w:val="001D6A32"/>
    <w:rsid w:val="001D6BA1"/>
    <w:rsid w:val="001E411B"/>
    <w:rsid w:val="001E5208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1B2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14B3"/>
    <w:rsid w:val="0030302A"/>
    <w:rsid w:val="00306A30"/>
    <w:rsid w:val="00313B2D"/>
    <w:rsid w:val="00313BD0"/>
    <w:rsid w:val="003150A9"/>
    <w:rsid w:val="00323148"/>
    <w:rsid w:val="00324DC0"/>
    <w:rsid w:val="00325174"/>
    <w:rsid w:val="00326A09"/>
    <w:rsid w:val="003345E9"/>
    <w:rsid w:val="00334862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B0BB9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14E5"/>
    <w:rsid w:val="006B3667"/>
    <w:rsid w:val="006B57E4"/>
    <w:rsid w:val="006C053A"/>
    <w:rsid w:val="006C4864"/>
    <w:rsid w:val="006C55BF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3F20"/>
    <w:rsid w:val="00764CF4"/>
    <w:rsid w:val="00765412"/>
    <w:rsid w:val="0077250A"/>
    <w:rsid w:val="00775281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65EB"/>
    <w:rsid w:val="0085736F"/>
    <w:rsid w:val="008613D7"/>
    <w:rsid w:val="0086352C"/>
    <w:rsid w:val="008639B8"/>
    <w:rsid w:val="00866148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AA1"/>
    <w:rsid w:val="008A4123"/>
    <w:rsid w:val="008B1B49"/>
    <w:rsid w:val="008D4261"/>
    <w:rsid w:val="008E1246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2A0A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21E7"/>
    <w:rsid w:val="00994785"/>
    <w:rsid w:val="009A0920"/>
    <w:rsid w:val="009A429E"/>
    <w:rsid w:val="009A43CB"/>
    <w:rsid w:val="009A5B06"/>
    <w:rsid w:val="009A6A15"/>
    <w:rsid w:val="009B3339"/>
    <w:rsid w:val="009B461F"/>
    <w:rsid w:val="009C4390"/>
    <w:rsid w:val="009C5D54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5D92"/>
    <w:rsid w:val="00A26382"/>
    <w:rsid w:val="00A26979"/>
    <w:rsid w:val="00A33207"/>
    <w:rsid w:val="00A41696"/>
    <w:rsid w:val="00A43F0B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2064C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7B"/>
    <w:rsid w:val="00B90886"/>
    <w:rsid w:val="00B95CBB"/>
    <w:rsid w:val="00B978F1"/>
    <w:rsid w:val="00BA2445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D29"/>
    <w:rsid w:val="00BD2FF4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6F9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E79"/>
    <w:rsid w:val="00D742EB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636C-2499-468D-8970-9783713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375</cp:revision>
  <cp:lastPrinted>2022-07-01T11:57:00Z</cp:lastPrinted>
  <dcterms:created xsi:type="dcterms:W3CDTF">2019-08-06T10:06:00Z</dcterms:created>
  <dcterms:modified xsi:type="dcterms:W3CDTF">2022-07-01T11:57:00Z</dcterms:modified>
</cp:coreProperties>
</file>